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1DD6A" w14:textId="77777777" w:rsidR="00274491" w:rsidRDefault="00274491" w:rsidP="00274491">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6438776D" wp14:editId="654A7B38">
                <wp:simplePos x="0" y="0"/>
                <wp:positionH relativeFrom="column">
                  <wp:posOffset>-400685</wp:posOffset>
                </wp:positionH>
                <wp:positionV relativeFrom="paragraph">
                  <wp:posOffset>9096375</wp:posOffset>
                </wp:positionV>
                <wp:extent cx="1171575" cy="198120"/>
                <wp:effectExtent l="0" t="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8A25A9" w14:textId="24D9E984" w:rsidR="00274491" w:rsidRDefault="006D3576" w:rsidP="00274491">
                            <w:pPr>
                              <w:tabs>
                                <w:tab w:val="left" w:pos="3133"/>
                              </w:tabs>
                              <w:spacing w:after="0"/>
                              <w:rPr>
                                <w:rFonts w:ascii="Arial" w:hAnsi="Arial" w:cs="Arial"/>
                                <w14:ligatures w14:val="none"/>
                              </w:rPr>
                            </w:pPr>
                            <w:r>
                              <w:rPr>
                                <w:rFonts w:ascii="Arial" w:hAnsi="Arial" w:cs="Arial"/>
                                <w14:ligatures w14:val="none"/>
                              </w:rPr>
                              <w:t>Alert No 27</w:t>
                            </w:r>
                            <w:r w:rsidR="00274491">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pt;margin-top:716.25pt;width:92.25pt;height:15.6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" filled="f" stroked="f" strokecolor="black [0]" insetpen="t">
                <v:textbox inset="0,0,0,0">
                  <w:txbxContent>
                    <w:p w14:paraId="1D8A25A9" w14:textId="24D9E984" w:rsidR="00274491" w:rsidRDefault="006D3576" w:rsidP="00274491">
                      <w:pPr>
                        <w:tabs>
                          <w:tab w:val="left" w:pos="3133"/>
                        </w:tabs>
                        <w:spacing w:after="0"/>
                        <w:rPr>
                          <w:rFonts w:ascii="Arial" w:hAnsi="Arial" w:cs="Arial"/>
                          <w14:ligatures w14:val="none"/>
                        </w:rPr>
                      </w:pPr>
                      <w:r>
                        <w:rPr>
                          <w:rFonts w:ascii="Arial" w:hAnsi="Arial" w:cs="Arial"/>
                          <w14:ligatures w14:val="none"/>
                        </w:rPr>
                        <w:t>Alert No 27</w:t>
                      </w:r>
                      <w:r w:rsidR="00274491">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7565FF63" wp14:editId="65037651">
                <wp:simplePos x="0" y="0"/>
                <wp:positionH relativeFrom="column">
                  <wp:posOffset>-400050</wp:posOffset>
                </wp:positionH>
                <wp:positionV relativeFrom="paragraph">
                  <wp:posOffset>8229600</wp:posOffset>
                </wp:positionV>
                <wp:extent cx="6824345" cy="5899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6"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1.5pt;margin-top:9in;width:537.35pt;height:46.4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" filled="f" stroked="f" strokecolor="black [0]" insetpen="t">
                <v:textbox inset="2.88pt,2.88pt,2.88pt,2.88pt">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7"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3600" behindDoc="0" locked="0" layoutInCell="1" allowOverlap="1" wp14:anchorId="50DEFD48" wp14:editId="15A796AA">
                <wp:simplePos x="0" y="0"/>
                <wp:positionH relativeFrom="column">
                  <wp:posOffset>-762000</wp:posOffset>
                </wp:positionH>
                <wp:positionV relativeFrom="paragraph">
                  <wp:posOffset>-638175</wp:posOffset>
                </wp:positionV>
                <wp:extent cx="5943600" cy="8477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28" type="#_x0000_t202" style="position:absolute;margin-left:-60pt;margin-top:-50.25pt;width:468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Aytr+hNAgAAkQQAAA4AAAAAAAAAAAAAAAAALgIAAGRycy9lMm9Eb2MueG1sUEsBAi0AFAAGAAgA&#10;AAAhAHiraPzfAAAADAEAAA8AAAAAAAAAAAAAAAAApwQAAGRycy9kb3ducmV2LnhtbFBLBQYAAAAA&#10;BAAEAPMAAACzBQAAAAA=&#10;" fillcolor="#ff9429" stroked="f" strokeweight=".5pt">
                <v:textbo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76672" behindDoc="0" locked="0" layoutInCell="1" allowOverlap="1" wp14:anchorId="594BB3A0" wp14:editId="4836DFFC">
            <wp:simplePos x="0" y="0"/>
            <wp:positionH relativeFrom="column">
              <wp:posOffset>5276850</wp:posOffset>
            </wp:positionH>
            <wp:positionV relativeFrom="paragraph">
              <wp:posOffset>-638175</wp:posOffset>
            </wp:positionV>
            <wp:extent cx="1171575" cy="844597"/>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2576" behindDoc="0" locked="0" layoutInCell="1" allowOverlap="1" wp14:anchorId="7C3B9EBC" wp14:editId="16458A7C">
                <wp:simplePos x="0" y="0"/>
                <wp:positionH relativeFrom="column">
                  <wp:posOffset>-695325</wp:posOffset>
                </wp:positionH>
                <wp:positionV relativeFrom="paragraph">
                  <wp:posOffset>304800</wp:posOffset>
                </wp:positionV>
                <wp:extent cx="7143115" cy="7972425"/>
                <wp:effectExtent l="0" t="0" r="0"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E89FE86" w14:textId="0BB8028D" w:rsidR="00274491" w:rsidRPr="00B761B7" w:rsidRDefault="006D3576" w:rsidP="00274491">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Carriageway Incursion</w:t>
                            </w:r>
                          </w:p>
                          <w:p w14:paraId="4EF6321F" w14:textId="77777777" w:rsidR="00274491" w:rsidRDefault="00274491" w:rsidP="00274491">
                            <w:pPr>
                              <w:tabs>
                                <w:tab w:val="left" w:pos="-31680"/>
                                <w:tab w:val="left" w:pos="45"/>
                              </w:tabs>
                              <w:ind w:left="360"/>
                              <w:rPr>
                                <w:smallCaps/>
                                <w:color w:val="FF6600"/>
                                <w:sz w:val="16"/>
                                <w:szCs w:val="16"/>
                                <w14:ligatures w14:val="none"/>
                              </w:rPr>
                            </w:pPr>
                            <w:r>
                              <w:rPr>
                                <w:smallCaps/>
                                <w:color w:val="FF6600"/>
                                <w:sz w:val="16"/>
                                <w:szCs w:val="16"/>
                                <w14:ligatures w14:val="none"/>
                              </w:rPr>
                              <w:t> </w:t>
                            </w:r>
                          </w:p>
                          <w:p w14:paraId="1957BDCD" w14:textId="6781A5C1" w:rsidR="00274491" w:rsidRPr="006D3576" w:rsidRDefault="006D3576" w:rsidP="00692434">
                            <w:pPr>
                              <w:tabs>
                                <w:tab w:val="left" w:pos="45"/>
                                <w:tab w:val="left" w:pos="105"/>
                              </w:tabs>
                              <w:spacing w:line="286" w:lineRule="auto"/>
                              <w:ind w:left="108"/>
                              <w:rPr>
                                <w:rFonts w:ascii="Arial" w:hAnsi="Arial" w:cs="Arial"/>
                                <w:sz w:val="40"/>
                                <w:szCs w:val="40"/>
                                <w14:ligatures w14:val="none"/>
                              </w:rPr>
                            </w:pPr>
                            <w:r>
                              <w:t xml:space="preserve"> </w:t>
                            </w:r>
                            <w:r w:rsidRPr="006D3576">
                              <w:rPr>
                                <w:rFonts w:ascii="Arial" w:hAnsi="Arial" w:cs="Arial"/>
                                <w:sz w:val="40"/>
                                <w:szCs w:val="40"/>
                              </w:rPr>
                              <w:t xml:space="preserve">A serious incident occurred recently where a road user travelling in the wrong direction of the M62 motorway came into contact with some temporary works when </w:t>
                            </w:r>
                            <w:proofErr w:type="gramStart"/>
                            <w:r w:rsidRPr="006D3576">
                              <w:rPr>
                                <w:rFonts w:ascii="Arial" w:hAnsi="Arial" w:cs="Arial"/>
                                <w:sz w:val="40"/>
                                <w:szCs w:val="40"/>
                              </w:rPr>
                              <w:t>staff were</w:t>
                            </w:r>
                            <w:proofErr w:type="gramEnd"/>
                            <w:r w:rsidRPr="006D3576">
                              <w:rPr>
                                <w:rFonts w:ascii="Arial" w:hAnsi="Arial" w:cs="Arial"/>
                                <w:sz w:val="40"/>
                                <w:szCs w:val="40"/>
                              </w:rPr>
                              <w:t xml:space="preserve"> present. The motorway had been closed so the scheme – a footbridge demolition – could be carried out safely. It appears that, for whatever reason, the road user travelled in the wrong direction before striking a ‘crash mat’ made up of </w:t>
                            </w:r>
                            <w:proofErr w:type="spellStart"/>
                            <w:r w:rsidRPr="006D3576">
                              <w:rPr>
                                <w:rFonts w:ascii="Arial" w:hAnsi="Arial" w:cs="Arial"/>
                                <w:sz w:val="40"/>
                                <w:szCs w:val="40"/>
                              </w:rPr>
                              <w:t>hardcore</w:t>
                            </w:r>
                            <w:proofErr w:type="spellEnd"/>
                            <w:r w:rsidRPr="006D3576">
                              <w:rPr>
                                <w:rFonts w:ascii="Arial" w:hAnsi="Arial" w:cs="Arial"/>
                                <w:sz w:val="40"/>
                                <w:szCs w:val="40"/>
                              </w:rPr>
                              <w:t xml:space="preserve"> and aggregate intended to absorb the impact of the demolished bridge (so as not to damage the carriageway). The vehicle was launched into the air when it struck the crash mat be</w:t>
                            </w:r>
                            <w:r>
                              <w:rPr>
                                <w:rFonts w:ascii="Arial" w:hAnsi="Arial" w:cs="Arial"/>
                                <w:sz w:val="40"/>
                                <w:szCs w:val="40"/>
                              </w:rPr>
                              <w:t>fore hitting the ground and spinn</w:t>
                            </w:r>
                            <w:r w:rsidRPr="006D3576">
                              <w:rPr>
                                <w:rFonts w:ascii="Arial" w:hAnsi="Arial" w:cs="Arial"/>
                                <w:sz w:val="40"/>
                                <w:szCs w:val="40"/>
                              </w:rPr>
                              <w:t>ing across the carriageway and into a retaining wall. Miraculously, the vehicle and flying debris missed two mem</w:t>
                            </w:r>
                            <w:r>
                              <w:rPr>
                                <w:rFonts w:ascii="Arial" w:hAnsi="Arial" w:cs="Arial"/>
                                <w:sz w:val="40"/>
                                <w:szCs w:val="40"/>
                              </w:rPr>
                              <w:t xml:space="preserve">bers of supervising </w:t>
                            </w:r>
                            <w:r w:rsidRPr="006D3576">
                              <w:rPr>
                                <w:rFonts w:ascii="Arial" w:hAnsi="Arial" w:cs="Arial"/>
                                <w:sz w:val="40"/>
                                <w:szCs w:val="40"/>
                              </w:rPr>
                              <w:t xml:space="preserve">staff who were observing in the hard shoulder by a matter of feet and they escaped unharmed. </w:t>
                            </w:r>
                          </w:p>
                          <w:p w14:paraId="561923B5"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1D7BC679" w14:textId="55BE8895" w:rsidR="00274491" w:rsidRPr="00692434" w:rsidRDefault="00274491"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 </w:t>
                            </w:r>
                            <w:r w:rsidR="00692434" w:rsidRPr="00692434">
                              <w:rPr>
                                <w:rFonts w:ascii="Arial" w:hAnsi="Arial" w:cs="Arial"/>
                                <w:sz w:val="40"/>
                                <w:szCs w:val="40"/>
                              </w:rPr>
                              <w:t>The following points need to be taken into consideration every time we venture out on to the carriageway:-</w:t>
                            </w:r>
                          </w:p>
                          <w:p w14:paraId="098AA7CE" w14:textId="77777777" w:rsidR="00692434" w:rsidRDefault="006924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4.75pt;margin-top:24pt;width:562.45pt;height:6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" filled="f" stroked="f" insetpen="t">
                <v:textbox>
                  <w:txbxContent>
                    <w:p w14:paraId="3E89FE86" w14:textId="0BB8028D" w:rsidR="00274491" w:rsidRPr="00B761B7" w:rsidRDefault="006D3576" w:rsidP="00274491">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Carriageway Incursion</w:t>
                      </w:r>
                    </w:p>
                    <w:p w14:paraId="4EF6321F" w14:textId="77777777" w:rsidR="00274491" w:rsidRDefault="00274491" w:rsidP="00274491">
                      <w:pPr>
                        <w:tabs>
                          <w:tab w:val="left" w:pos="-31680"/>
                          <w:tab w:val="left" w:pos="45"/>
                        </w:tabs>
                        <w:ind w:left="360"/>
                        <w:rPr>
                          <w:smallCaps/>
                          <w:color w:val="FF6600"/>
                          <w:sz w:val="16"/>
                          <w:szCs w:val="16"/>
                          <w14:ligatures w14:val="none"/>
                        </w:rPr>
                      </w:pPr>
                      <w:r>
                        <w:rPr>
                          <w:smallCaps/>
                          <w:color w:val="FF6600"/>
                          <w:sz w:val="16"/>
                          <w:szCs w:val="16"/>
                          <w14:ligatures w14:val="none"/>
                        </w:rPr>
                        <w:t> </w:t>
                      </w:r>
                    </w:p>
                    <w:p w14:paraId="1957BDCD" w14:textId="6781A5C1" w:rsidR="00274491" w:rsidRPr="006D3576" w:rsidRDefault="006D3576" w:rsidP="00692434">
                      <w:pPr>
                        <w:tabs>
                          <w:tab w:val="left" w:pos="45"/>
                          <w:tab w:val="left" w:pos="105"/>
                        </w:tabs>
                        <w:spacing w:line="286" w:lineRule="auto"/>
                        <w:ind w:left="108"/>
                        <w:rPr>
                          <w:rFonts w:ascii="Arial" w:hAnsi="Arial" w:cs="Arial"/>
                          <w:sz w:val="40"/>
                          <w:szCs w:val="40"/>
                          <w14:ligatures w14:val="none"/>
                        </w:rPr>
                      </w:pPr>
                      <w:r>
                        <w:t xml:space="preserve"> </w:t>
                      </w:r>
                      <w:r w:rsidRPr="006D3576">
                        <w:rPr>
                          <w:rFonts w:ascii="Arial" w:hAnsi="Arial" w:cs="Arial"/>
                          <w:sz w:val="40"/>
                          <w:szCs w:val="40"/>
                        </w:rPr>
                        <w:t xml:space="preserve">A serious incident occurred recently where a road user travelling in the wrong direction of the M62 motorway came into contact with some temporary works when </w:t>
                      </w:r>
                      <w:proofErr w:type="gramStart"/>
                      <w:r w:rsidRPr="006D3576">
                        <w:rPr>
                          <w:rFonts w:ascii="Arial" w:hAnsi="Arial" w:cs="Arial"/>
                          <w:sz w:val="40"/>
                          <w:szCs w:val="40"/>
                        </w:rPr>
                        <w:t>staff were</w:t>
                      </w:r>
                      <w:proofErr w:type="gramEnd"/>
                      <w:r w:rsidRPr="006D3576">
                        <w:rPr>
                          <w:rFonts w:ascii="Arial" w:hAnsi="Arial" w:cs="Arial"/>
                          <w:sz w:val="40"/>
                          <w:szCs w:val="40"/>
                        </w:rPr>
                        <w:t xml:space="preserve"> present. The motorway had been closed so the scheme – a footbridge demolition – could be carried out safely. It appears that, for whatever reason, the road user travelled in the wrong direction before striking a ‘crash mat’ made up of </w:t>
                      </w:r>
                      <w:proofErr w:type="spellStart"/>
                      <w:r w:rsidRPr="006D3576">
                        <w:rPr>
                          <w:rFonts w:ascii="Arial" w:hAnsi="Arial" w:cs="Arial"/>
                          <w:sz w:val="40"/>
                          <w:szCs w:val="40"/>
                        </w:rPr>
                        <w:t>hardcore</w:t>
                      </w:r>
                      <w:proofErr w:type="spellEnd"/>
                      <w:r w:rsidRPr="006D3576">
                        <w:rPr>
                          <w:rFonts w:ascii="Arial" w:hAnsi="Arial" w:cs="Arial"/>
                          <w:sz w:val="40"/>
                          <w:szCs w:val="40"/>
                        </w:rPr>
                        <w:t xml:space="preserve"> and aggregate intended to absorb the impact of the demolished bridge (so as not to damage the carriageway). The vehicle was launched into the air when it struck the crash mat be</w:t>
                      </w:r>
                      <w:r>
                        <w:rPr>
                          <w:rFonts w:ascii="Arial" w:hAnsi="Arial" w:cs="Arial"/>
                          <w:sz w:val="40"/>
                          <w:szCs w:val="40"/>
                        </w:rPr>
                        <w:t>fore hitting the ground and spinn</w:t>
                      </w:r>
                      <w:r w:rsidRPr="006D3576">
                        <w:rPr>
                          <w:rFonts w:ascii="Arial" w:hAnsi="Arial" w:cs="Arial"/>
                          <w:sz w:val="40"/>
                          <w:szCs w:val="40"/>
                        </w:rPr>
                        <w:t>ing across the carriageway and into a retaining wall. Miraculously, the vehicle and flying debris missed two mem</w:t>
                      </w:r>
                      <w:r>
                        <w:rPr>
                          <w:rFonts w:ascii="Arial" w:hAnsi="Arial" w:cs="Arial"/>
                          <w:sz w:val="40"/>
                          <w:szCs w:val="40"/>
                        </w:rPr>
                        <w:t xml:space="preserve">bers of supervising </w:t>
                      </w:r>
                      <w:r w:rsidRPr="006D3576">
                        <w:rPr>
                          <w:rFonts w:ascii="Arial" w:hAnsi="Arial" w:cs="Arial"/>
                          <w:sz w:val="40"/>
                          <w:szCs w:val="40"/>
                        </w:rPr>
                        <w:t xml:space="preserve">staff who were observing in the hard shoulder by a matter of feet and they escaped unharmed. </w:t>
                      </w:r>
                    </w:p>
                    <w:p w14:paraId="561923B5"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1D7BC679" w14:textId="55BE8895" w:rsidR="00274491" w:rsidRPr="00692434" w:rsidRDefault="00274491"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 </w:t>
                      </w:r>
                      <w:r w:rsidR="00692434" w:rsidRPr="00692434">
                        <w:rPr>
                          <w:rFonts w:ascii="Arial" w:hAnsi="Arial" w:cs="Arial"/>
                          <w:sz w:val="40"/>
                          <w:szCs w:val="40"/>
                        </w:rPr>
                        <w:t>The following points need to be taken into consideration every time we venture out on to the carriageway:-</w:t>
                      </w:r>
                    </w:p>
                    <w:p w14:paraId="098AA7CE" w14:textId="77777777" w:rsidR="00692434" w:rsidRDefault="00692434"/>
                  </w:txbxContent>
                </v:textbox>
              </v:shape>
            </w:pict>
          </mc:Fallback>
        </mc:AlternateContent>
      </w:r>
    </w:p>
    <w:p w14:paraId="493805F2" w14:textId="77777777" w:rsidR="00274491" w:rsidRDefault="00274491"/>
    <w:p w14:paraId="0548F7F9" w14:textId="77777777" w:rsidR="00274491" w:rsidRDefault="00274491">
      <w:pPr>
        <w:spacing w:after="200" w:line="276" w:lineRule="auto"/>
      </w:pPr>
      <w:r>
        <w:br w:type="page"/>
      </w:r>
    </w:p>
    <w:p w14:paraId="5B5DC3E0" w14:textId="320B13D9"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1792" behindDoc="0" locked="0" layoutInCell="1" allowOverlap="1" wp14:anchorId="04DE7803" wp14:editId="65AED112">
                <wp:simplePos x="0" y="0"/>
                <wp:positionH relativeFrom="column">
                  <wp:posOffset>-400685</wp:posOffset>
                </wp:positionH>
                <wp:positionV relativeFrom="paragraph">
                  <wp:posOffset>9096375</wp:posOffset>
                </wp:positionV>
                <wp:extent cx="1171575" cy="198120"/>
                <wp:effectExtent l="0" t="0" r="952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F0B344A" w14:textId="462D864B" w:rsidR="00274491" w:rsidRDefault="006D3576" w:rsidP="00274491">
                            <w:pPr>
                              <w:tabs>
                                <w:tab w:val="left" w:pos="3133"/>
                              </w:tabs>
                              <w:spacing w:after="0"/>
                              <w:rPr>
                                <w:rFonts w:ascii="Arial" w:hAnsi="Arial" w:cs="Arial"/>
                                <w14:ligatures w14:val="none"/>
                              </w:rPr>
                            </w:pPr>
                            <w:r>
                              <w:rPr>
                                <w:rFonts w:ascii="Arial" w:hAnsi="Arial" w:cs="Arial"/>
                                <w14:ligatures w14:val="none"/>
                              </w:rPr>
                              <w:t>Alert No 27</w:t>
                            </w:r>
                            <w:r w:rsidR="00274491">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1.55pt;margin-top:716.25pt;width:92.25pt;height:15.6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" filled="f" stroked="f" strokecolor="black [0]" insetpen="t">
                <v:textbox inset="0,0,0,0">
                  <w:txbxContent>
                    <w:p w14:paraId="4F0B344A" w14:textId="462D864B" w:rsidR="00274491" w:rsidRDefault="006D3576" w:rsidP="00274491">
                      <w:pPr>
                        <w:tabs>
                          <w:tab w:val="left" w:pos="3133"/>
                        </w:tabs>
                        <w:spacing w:after="0"/>
                        <w:rPr>
                          <w:rFonts w:ascii="Arial" w:hAnsi="Arial" w:cs="Arial"/>
                          <w14:ligatures w14:val="none"/>
                        </w:rPr>
                      </w:pPr>
                      <w:r>
                        <w:rPr>
                          <w:rFonts w:ascii="Arial" w:hAnsi="Arial" w:cs="Arial"/>
                          <w14:ligatures w14:val="none"/>
                        </w:rPr>
                        <w:t>Alert No 27</w:t>
                      </w:r>
                      <w:r w:rsidR="00274491">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9744" behindDoc="0" locked="0" layoutInCell="1" allowOverlap="1" wp14:anchorId="639C9E83" wp14:editId="59B95B64">
                <wp:simplePos x="0" y="0"/>
                <wp:positionH relativeFrom="column">
                  <wp:posOffset>-762000</wp:posOffset>
                </wp:positionH>
                <wp:positionV relativeFrom="paragraph">
                  <wp:posOffset>-638175</wp:posOffset>
                </wp:positionV>
                <wp:extent cx="5943600" cy="8477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1" type="#_x0000_t202" style="position:absolute;margin-left:-60pt;margin-top:-50.25pt;width:468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" fillcolor="#ff9429" stroked="f" strokeweight=".5pt">
                <v:textbo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82816" behindDoc="0" locked="0" layoutInCell="1" allowOverlap="1" wp14:anchorId="064D6B23" wp14:editId="6313DA8E">
            <wp:simplePos x="0" y="0"/>
            <wp:positionH relativeFrom="column">
              <wp:posOffset>5276850</wp:posOffset>
            </wp:positionH>
            <wp:positionV relativeFrom="paragraph">
              <wp:posOffset>-638175</wp:posOffset>
            </wp:positionV>
            <wp:extent cx="1171575" cy="844597"/>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8720" behindDoc="0" locked="0" layoutInCell="1" allowOverlap="1" wp14:anchorId="0BB4664F" wp14:editId="1E8D3140">
                <wp:simplePos x="0" y="0"/>
                <wp:positionH relativeFrom="column">
                  <wp:posOffset>-695325</wp:posOffset>
                </wp:positionH>
                <wp:positionV relativeFrom="paragraph">
                  <wp:posOffset>304800</wp:posOffset>
                </wp:positionV>
                <wp:extent cx="7143115" cy="7972425"/>
                <wp:effectExtent l="0" t="0" r="0" b="952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523BE115" w14:textId="3CC71DA3" w:rsidR="00274491" w:rsidRDefault="00274491" w:rsidP="00274491">
                            <w:pPr>
                              <w:tabs>
                                <w:tab w:val="left" w:pos="-31680"/>
                                <w:tab w:val="left" w:pos="45"/>
                              </w:tabs>
                              <w:ind w:left="360"/>
                              <w:rPr>
                                <w:smallCaps/>
                                <w:color w:val="FF6600"/>
                                <w:sz w:val="16"/>
                                <w:szCs w:val="16"/>
                                <w14:ligatures w14:val="none"/>
                              </w:rPr>
                            </w:pPr>
                          </w:p>
                          <w:p w14:paraId="501B13C6" w14:textId="44AF0D4E" w:rsidR="00692434" w:rsidRDefault="00692434" w:rsidP="00692434">
                            <w:pPr>
                              <w:pStyle w:val="ListParagraph"/>
                              <w:numPr>
                                <w:ilvl w:val="0"/>
                                <w:numId w:val="2"/>
                              </w:numPr>
                              <w:tabs>
                                <w:tab w:val="left" w:pos="45"/>
                                <w:tab w:val="left" w:pos="105"/>
                              </w:tabs>
                              <w:rPr>
                                <w:rFonts w:ascii="Arial" w:hAnsi="Arial" w:cs="Arial"/>
                                <w:sz w:val="40"/>
                                <w:szCs w:val="40"/>
                              </w:rPr>
                            </w:pPr>
                            <w:r w:rsidRPr="00692434">
                              <w:rPr>
                                <w:rFonts w:ascii="Arial" w:hAnsi="Arial" w:cs="Arial"/>
                                <w:sz w:val="40"/>
                                <w:szCs w:val="40"/>
                              </w:rPr>
                              <w:t xml:space="preserve">Regardless of all of our safety controls such as wearing the correct PPE, utilising traffic management and working behind safety barriers, it is vital you are vigilant, alert and ready to call on your instinct if you need it. Tiredness, alcohol, drugs and noise can all affect reaction times for example, and in this case the reaction of the two site staff probably saved their lives </w:t>
                            </w:r>
                          </w:p>
                          <w:p w14:paraId="637C189E" w14:textId="77777777" w:rsidR="00692434" w:rsidRPr="00692434" w:rsidRDefault="00692434" w:rsidP="00692434">
                            <w:pPr>
                              <w:pStyle w:val="ListParagraph"/>
                              <w:tabs>
                                <w:tab w:val="left" w:pos="45"/>
                                <w:tab w:val="left" w:pos="105"/>
                              </w:tabs>
                              <w:ind w:left="405"/>
                              <w:rPr>
                                <w:rFonts w:ascii="Arial" w:hAnsi="Arial" w:cs="Arial"/>
                                <w:sz w:val="40"/>
                                <w:szCs w:val="40"/>
                              </w:rPr>
                            </w:pPr>
                          </w:p>
                          <w:p w14:paraId="39D260C8" w14:textId="0D87FD6B" w:rsidR="00692434" w:rsidRDefault="00692434" w:rsidP="00692434">
                            <w:pPr>
                              <w:pStyle w:val="Default"/>
                              <w:numPr>
                                <w:ilvl w:val="0"/>
                                <w:numId w:val="2"/>
                              </w:numPr>
                              <w:spacing w:after="120" w:line="286" w:lineRule="auto"/>
                              <w:ind w:left="403" w:hanging="403"/>
                              <w:rPr>
                                <w:sz w:val="40"/>
                                <w:szCs w:val="40"/>
                              </w:rPr>
                            </w:pPr>
                            <w:r w:rsidRPr="00692434">
                              <w:rPr>
                                <w:sz w:val="40"/>
                                <w:szCs w:val="40"/>
                              </w:rPr>
                              <w:t xml:space="preserve">Expect everything – even a motorist driving the wrong way along a closed motorway! Think about where you are stood – is it safe, do you need to be so close to the works area and can you retreat to a safer place are all questions you should ask yourself. Remember - what shouldn’t happen can happen, so don’t assume everyone is sensible and aware of your presence. </w:t>
                            </w:r>
                          </w:p>
                          <w:p w14:paraId="2AC95F88" w14:textId="77777777" w:rsidR="00692434" w:rsidRPr="00692434" w:rsidRDefault="00692434" w:rsidP="00692434">
                            <w:pPr>
                              <w:pStyle w:val="Default"/>
                              <w:spacing w:after="120" w:line="286" w:lineRule="auto"/>
                              <w:rPr>
                                <w:sz w:val="40"/>
                                <w:szCs w:val="40"/>
                              </w:rPr>
                            </w:pPr>
                          </w:p>
                          <w:p w14:paraId="56D7A7EE" w14:textId="64E44DBD" w:rsidR="00692434" w:rsidRPr="00692434" w:rsidRDefault="00692434" w:rsidP="00692434">
                            <w:pPr>
                              <w:pStyle w:val="Default"/>
                              <w:numPr>
                                <w:ilvl w:val="0"/>
                                <w:numId w:val="2"/>
                              </w:numPr>
                              <w:spacing w:after="120" w:line="286" w:lineRule="auto"/>
                              <w:ind w:left="403" w:hanging="403"/>
                              <w:rPr>
                                <w:sz w:val="40"/>
                                <w:szCs w:val="40"/>
                              </w:rPr>
                            </w:pPr>
                            <w:r w:rsidRPr="00692434">
                              <w:rPr>
                                <w:sz w:val="40"/>
                                <w:szCs w:val="40"/>
                              </w:rPr>
                              <w:t xml:space="preserve">Ensure risk assessments are updated where necessary to reflect the risk of carriageway incursions. This is not just a paperwork exercise, it is our method of communicating risks and controls to our staff </w:t>
                            </w:r>
                          </w:p>
                          <w:p w14:paraId="2A52360C" w14:textId="7E4A320E" w:rsidR="00692434" w:rsidRPr="00692434" w:rsidRDefault="00692434" w:rsidP="00692434">
                            <w:pPr>
                              <w:pStyle w:val="Default"/>
                              <w:ind w:left="405"/>
                              <w:rPr>
                                <w:sz w:val="40"/>
                                <w:szCs w:val="40"/>
                              </w:rPr>
                            </w:pPr>
                          </w:p>
                          <w:p w14:paraId="390D0E84" w14:textId="3FF32449" w:rsidR="00274491" w:rsidRDefault="00274491" w:rsidP="00274491">
                            <w:pPr>
                              <w:tabs>
                                <w:tab w:val="left" w:pos="0"/>
                              </w:tabs>
                              <w:spacing w:after="0"/>
                              <w:ind w:left="45"/>
                              <w:rPr>
                                <w:rFonts w:ascii="Arial" w:hAnsi="Arial" w:cs="Arial"/>
                                <w:sz w:val="40"/>
                                <w:szCs w:val="40"/>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54.75pt;margin-top:24pt;width:562.45pt;height:6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" filled="f" stroked="f" insetpen="t">
                <v:textbox>
                  <w:txbxContent>
                    <w:p w14:paraId="523BE115" w14:textId="3CC71DA3" w:rsidR="00274491" w:rsidRDefault="00274491" w:rsidP="00274491">
                      <w:pPr>
                        <w:tabs>
                          <w:tab w:val="left" w:pos="-31680"/>
                          <w:tab w:val="left" w:pos="45"/>
                        </w:tabs>
                        <w:ind w:left="360"/>
                        <w:rPr>
                          <w:smallCaps/>
                          <w:color w:val="FF6600"/>
                          <w:sz w:val="16"/>
                          <w:szCs w:val="16"/>
                          <w14:ligatures w14:val="none"/>
                        </w:rPr>
                      </w:pPr>
                    </w:p>
                    <w:p w14:paraId="501B13C6" w14:textId="44AF0D4E" w:rsidR="00692434" w:rsidRDefault="00692434" w:rsidP="00692434">
                      <w:pPr>
                        <w:pStyle w:val="ListParagraph"/>
                        <w:numPr>
                          <w:ilvl w:val="0"/>
                          <w:numId w:val="2"/>
                        </w:numPr>
                        <w:tabs>
                          <w:tab w:val="left" w:pos="45"/>
                          <w:tab w:val="left" w:pos="105"/>
                        </w:tabs>
                        <w:rPr>
                          <w:rFonts w:ascii="Arial" w:hAnsi="Arial" w:cs="Arial"/>
                          <w:sz w:val="40"/>
                          <w:szCs w:val="40"/>
                        </w:rPr>
                      </w:pPr>
                      <w:r w:rsidRPr="00692434">
                        <w:rPr>
                          <w:rFonts w:ascii="Arial" w:hAnsi="Arial" w:cs="Arial"/>
                          <w:sz w:val="40"/>
                          <w:szCs w:val="40"/>
                        </w:rPr>
                        <w:t xml:space="preserve">Regardless of all of our safety controls such as wearing the correct PPE, utilising traffic management and working behind safety barriers, it is vital you are vigilant, alert and ready to call on your instinct if you need it. Tiredness, alcohol, drugs and noise can all affect reaction times for example, and in this case the reaction of the two site staff probably saved their lives </w:t>
                      </w:r>
                    </w:p>
                    <w:p w14:paraId="637C189E" w14:textId="77777777" w:rsidR="00692434" w:rsidRPr="00692434" w:rsidRDefault="00692434" w:rsidP="00692434">
                      <w:pPr>
                        <w:pStyle w:val="ListParagraph"/>
                        <w:tabs>
                          <w:tab w:val="left" w:pos="45"/>
                          <w:tab w:val="left" w:pos="105"/>
                        </w:tabs>
                        <w:ind w:left="405"/>
                        <w:rPr>
                          <w:rFonts w:ascii="Arial" w:hAnsi="Arial" w:cs="Arial"/>
                          <w:sz w:val="40"/>
                          <w:szCs w:val="40"/>
                        </w:rPr>
                      </w:pPr>
                    </w:p>
                    <w:p w14:paraId="39D260C8" w14:textId="0D87FD6B" w:rsidR="00692434" w:rsidRDefault="00692434" w:rsidP="00692434">
                      <w:pPr>
                        <w:pStyle w:val="Default"/>
                        <w:numPr>
                          <w:ilvl w:val="0"/>
                          <w:numId w:val="2"/>
                        </w:numPr>
                        <w:spacing w:after="120" w:line="286" w:lineRule="auto"/>
                        <w:ind w:left="403" w:hanging="403"/>
                        <w:rPr>
                          <w:sz w:val="40"/>
                          <w:szCs w:val="40"/>
                        </w:rPr>
                      </w:pPr>
                      <w:r w:rsidRPr="00692434">
                        <w:rPr>
                          <w:sz w:val="40"/>
                          <w:szCs w:val="40"/>
                        </w:rPr>
                        <w:t xml:space="preserve">Expect everything – even a motorist driving the wrong way along a closed motorway! Think about where you are stood – is it safe, do you need to be so close to the works area and can you retreat to a safer place are all questions you should ask yourself. Remember - what shouldn’t happen can happen, so don’t assume everyone is sensible and aware of your presence. </w:t>
                      </w:r>
                    </w:p>
                    <w:p w14:paraId="2AC95F88" w14:textId="77777777" w:rsidR="00692434" w:rsidRPr="00692434" w:rsidRDefault="00692434" w:rsidP="00692434">
                      <w:pPr>
                        <w:pStyle w:val="Default"/>
                        <w:spacing w:after="120" w:line="286" w:lineRule="auto"/>
                        <w:rPr>
                          <w:sz w:val="40"/>
                          <w:szCs w:val="40"/>
                        </w:rPr>
                      </w:pPr>
                    </w:p>
                    <w:p w14:paraId="56D7A7EE" w14:textId="64E44DBD" w:rsidR="00692434" w:rsidRPr="00692434" w:rsidRDefault="00692434" w:rsidP="00692434">
                      <w:pPr>
                        <w:pStyle w:val="Default"/>
                        <w:numPr>
                          <w:ilvl w:val="0"/>
                          <w:numId w:val="2"/>
                        </w:numPr>
                        <w:spacing w:after="120" w:line="286" w:lineRule="auto"/>
                        <w:ind w:left="403" w:hanging="403"/>
                        <w:rPr>
                          <w:sz w:val="40"/>
                          <w:szCs w:val="40"/>
                        </w:rPr>
                      </w:pPr>
                      <w:r w:rsidRPr="00692434">
                        <w:rPr>
                          <w:sz w:val="40"/>
                          <w:szCs w:val="40"/>
                        </w:rPr>
                        <w:t xml:space="preserve">Ensure risk assessments are updated where necessary to reflect the risk of carriageway incursions. This is not just a paperwork exercise, it is our method of communicating risks and controls to our staff </w:t>
                      </w:r>
                    </w:p>
                    <w:p w14:paraId="2A52360C" w14:textId="7E4A320E" w:rsidR="00692434" w:rsidRPr="00692434" w:rsidRDefault="00692434" w:rsidP="00692434">
                      <w:pPr>
                        <w:pStyle w:val="Default"/>
                        <w:ind w:left="405"/>
                        <w:rPr>
                          <w:sz w:val="40"/>
                          <w:szCs w:val="40"/>
                        </w:rPr>
                      </w:pPr>
                    </w:p>
                    <w:p w14:paraId="390D0E84" w14:textId="3FF32449" w:rsidR="00274491" w:rsidRDefault="00274491" w:rsidP="00274491">
                      <w:pPr>
                        <w:tabs>
                          <w:tab w:val="left" w:pos="0"/>
                        </w:tabs>
                        <w:spacing w:after="0"/>
                        <w:ind w:left="45"/>
                        <w:rPr>
                          <w:rFonts w:ascii="Arial" w:hAnsi="Arial" w:cs="Arial"/>
                          <w:sz w:val="40"/>
                          <w:szCs w:val="40"/>
                          <w14:ligatures w14:val="none"/>
                        </w:rPr>
                      </w:pPr>
                    </w:p>
                  </w:txbxContent>
                </v:textbox>
              </v:shape>
            </w:pict>
          </mc:Fallback>
        </mc:AlternateContent>
      </w:r>
    </w:p>
    <w:p w14:paraId="37305FF6" w14:textId="77777777" w:rsidR="00274491" w:rsidRDefault="00274491"/>
    <w:p w14:paraId="55DE364F" w14:textId="6E053B1B" w:rsidR="00274491" w:rsidRDefault="00692434">
      <w:pPr>
        <w:spacing w:after="200" w:line="276"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7E979267" wp14:editId="36F3EA6A">
                <wp:simplePos x="0" y="0"/>
                <wp:positionH relativeFrom="column">
                  <wp:posOffset>-400050</wp:posOffset>
                </wp:positionH>
                <wp:positionV relativeFrom="paragraph">
                  <wp:posOffset>8004810</wp:posOffset>
                </wp:positionV>
                <wp:extent cx="6824345" cy="589915"/>
                <wp:effectExtent l="0"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9"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1.5pt;margin-top:630.3pt;width:537.35pt;height:46.4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" filled="f" stroked="f" strokecolor="black [0]" insetpen="t">
                <v:textbox inset="2.88pt,2.88pt,2.88pt,2.88pt">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0"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sidR="00274491">
        <w:br w:type="page"/>
      </w:r>
      <w:bookmarkStart w:id="0" w:name="_GoBack"/>
      <w:bookmarkEnd w:id="0"/>
    </w:p>
    <w:p w14:paraId="48D65BA7" w14:textId="77777777"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7936" behindDoc="0" locked="0" layoutInCell="1" allowOverlap="1" wp14:anchorId="14A4C2E8" wp14:editId="0FD5F7D4">
                <wp:simplePos x="0" y="0"/>
                <wp:positionH relativeFrom="column">
                  <wp:posOffset>-400685</wp:posOffset>
                </wp:positionH>
                <wp:positionV relativeFrom="paragraph">
                  <wp:posOffset>9096375</wp:posOffset>
                </wp:positionV>
                <wp:extent cx="1171575" cy="198120"/>
                <wp:effectExtent l="0" t="0" r="9525" b="1143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2E0526" w14:textId="20BCF128" w:rsidR="00274491" w:rsidRDefault="00692434" w:rsidP="00274491">
                            <w:pPr>
                              <w:tabs>
                                <w:tab w:val="left" w:pos="3133"/>
                              </w:tabs>
                              <w:spacing w:after="0"/>
                              <w:rPr>
                                <w:rFonts w:ascii="Arial" w:hAnsi="Arial" w:cs="Arial"/>
                                <w14:ligatures w14:val="none"/>
                              </w:rPr>
                            </w:pPr>
                            <w:r>
                              <w:rPr>
                                <w:rFonts w:ascii="Arial" w:hAnsi="Arial" w:cs="Arial"/>
                                <w14:ligatures w14:val="none"/>
                              </w:rPr>
                              <w:t>Alert No 27</w:t>
                            </w:r>
                            <w:r w:rsidR="00274491">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1.55pt;margin-top:716.25pt;width:92.25pt;height:15.6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" filled="f" stroked="f" strokecolor="black [0]" insetpen="t">
                <v:textbox inset="0,0,0,0">
                  <w:txbxContent>
                    <w:p w14:paraId="302E0526" w14:textId="20BCF128" w:rsidR="00274491" w:rsidRDefault="00692434" w:rsidP="00274491">
                      <w:pPr>
                        <w:tabs>
                          <w:tab w:val="left" w:pos="3133"/>
                        </w:tabs>
                        <w:spacing w:after="0"/>
                        <w:rPr>
                          <w:rFonts w:ascii="Arial" w:hAnsi="Arial" w:cs="Arial"/>
                          <w14:ligatures w14:val="none"/>
                        </w:rPr>
                      </w:pPr>
                      <w:r>
                        <w:rPr>
                          <w:rFonts w:ascii="Arial" w:hAnsi="Arial" w:cs="Arial"/>
                          <w14:ligatures w14:val="none"/>
                        </w:rPr>
                        <w:t>Alert No 27</w:t>
                      </w:r>
                      <w:r w:rsidR="00274491">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6912" behindDoc="0" locked="0" layoutInCell="1" allowOverlap="1" wp14:anchorId="1E9146AD" wp14:editId="46511956">
                <wp:simplePos x="0" y="0"/>
                <wp:positionH relativeFrom="column">
                  <wp:posOffset>-400050</wp:posOffset>
                </wp:positionH>
                <wp:positionV relativeFrom="paragraph">
                  <wp:posOffset>8229600</wp:posOffset>
                </wp:positionV>
                <wp:extent cx="6824345" cy="589915"/>
                <wp:effectExtent l="0" t="0" r="0" b="63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A3D18C7"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1"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1.5pt;margin-top:9in;width:537.35pt;height:46.4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" filled="f" stroked="f" strokecolor="black [0]" insetpen="t">
                <v:textbox inset="2.88pt,2.88pt,2.88pt,2.88pt">
                  <w:txbxContent>
                    <w:p w14:paraId="3A3D18C7"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2"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85888" behindDoc="0" locked="0" layoutInCell="1" allowOverlap="1" wp14:anchorId="3045E4D1" wp14:editId="0467E0F9">
                <wp:simplePos x="0" y="0"/>
                <wp:positionH relativeFrom="column">
                  <wp:posOffset>-762000</wp:posOffset>
                </wp:positionH>
                <wp:positionV relativeFrom="paragraph">
                  <wp:posOffset>-638175</wp:posOffset>
                </wp:positionV>
                <wp:extent cx="5943600" cy="84772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B8B00DF" w14:textId="60F657C6"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36" type="#_x0000_t202" style="position:absolute;margin-left:-60pt;margin-top:-50.25pt;width:468pt;height:6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Jiqx/1NAgAAlAQAAA4AAAAAAAAAAAAAAAAALgIAAGRycy9lMm9Eb2MueG1sUEsBAi0AFAAGAAgA&#10;AAAhAHiraPzfAAAADAEAAA8AAAAAAAAAAAAAAAAApwQAAGRycy9kb3ducmV2LnhtbFBLBQYAAAAA&#10;BAAEAPMAAACzBQAAAAA=&#10;" fillcolor="#ff9429" stroked="f" strokeweight=".5pt">
                <v:textbox>
                  <w:txbxContent>
                    <w:p w14:paraId="0B8B00DF" w14:textId="60F657C6"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88960" behindDoc="0" locked="0" layoutInCell="1" allowOverlap="1" wp14:anchorId="202E6908" wp14:editId="2F8010B4">
            <wp:simplePos x="0" y="0"/>
            <wp:positionH relativeFrom="column">
              <wp:posOffset>5276850</wp:posOffset>
            </wp:positionH>
            <wp:positionV relativeFrom="paragraph">
              <wp:posOffset>-638175</wp:posOffset>
            </wp:positionV>
            <wp:extent cx="1171575" cy="844597"/>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84864" behindDoc="0" locked="0" layoutInCell="1" allowOverlap="1" wp14:anchorId="5F0D9717" wp14:editId="276A350F">
                <wp:simplePos x="0" y="0"/>
                <wp:positionH relativeFrom="column">
                  <wp:posOffset>-695325</wp:posOffset>
                </wp:positionH>
                <wp:positionV relativeFrom="paragraph">
                  <wp:posOffset>304800</wp:posOffset>
                </wp:positionV>
                <wp:extent cx="7143115" cy="7972425"/>
                <wp:effectExtent l="0" t="0" r="0" b="952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1225EC2C" w14:textId="6CB6C4CE" w:rsidR="00274491" w:rsidRDefault="00274491" w:rsidP="00274491">
                            <w:pPr>
                              <w:tabs>
                                <w:tab w:val="left" w:pos="45"/>
                                <w:tab w:val="left" w:pos="105"/>
                              </w:tabs>
                              <w:ind w:left="106"/>
                              <w:rPr>
                                <w:sz w:val="10"/>
                                <w:szCs w:val="10"/>
                                <w14:ligatures w14:val="none"/>
                              </w:rPr>
                            </w:pPr>
                            <w:r>
                              <w:rPr>
                                <w:rFonts w:ascii="Arial" w:hAnsi="Arial" w:cs="Arial"/>
                                <w:sz w:val="40"/>
                                <w:szCs w:val="40"/>
                                <w14:ligatures w14:val="none"/>
                              </w:rPr>
                              <w:t xml:space="preserve"> </w:t>
                            </w:r>
                          </w:p>
                          <w:p w14:paraId="53E205E3"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2108AE42" w14:textId="18A0FE23" w:rsidR="00274491" w:rsidRPr="00692434" w:rsidRDefault="00692434" w:rsidP="00692434">
                            <w:pPr>
                              <w:pStyle w:val="ListParagraph"/>
                              <w:numPr>
                                <w:ilvl w:val="0"/>
                                <w:numId w:val="3"/>
                              </w:numPr>
                              <w:tabs>
                                <w:tab w:val="left" w:pos="0"/>
                              </w:tabs>
                              <w:spacing w:line="286" w:lineRule="auto"/>
                              <w:rPr>
                                <w:rFonts w:ascii="Arial" w:hAnsi="Arial" w:cs="Arial"/>
                                <w:sz w:val="40"/>
                                <w:szCs w:val="40"/>
                                <w14:ligatures w14:val="none"/>
                              </w:rPr>
                            </w:pPr>
                            <w:r w:rsidRPr="00692434">
                              <w:rPr>
                                <w:rFonts w:ascii="Arial" w:hAnsi="Arial" w:cs="Arial"/>
                                <w:sz w:val="40"/>
                                <w:szCs w:val="40"/>
                              </w:rPr>
                              <w:t>Finally, where we are involved in the approval or review of Traffic Management layouts, consider carriageway incursions and if they have been accounted for. This may be a particular issue in urban areas. Just being compliant with Chapter 8 may not be enough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54.75pt;margin-top:24pt;width:562.45pt;height:6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" filled="f" stroked="f" insetpen="t">
                <v:textbox>
                  <w:txbxContent>
                    <w:p w14:paraId="1225EC2C" w14:textId="6CB6C4CE" w:rsidR="00274491" w:rsidRDefault="00274491" w:rsidP="00274491">
                      <w:pPr>
                        <w:tabs>
                          <w:tab w:val="left" w:pos="45"/>
                          <w:tab w:val="left" w:pos="105"/>
                        </w:tabs>
                        <w:ind w:left="106"/>
                        <w:rPr>
                          <w:sz w:val="10"/>
                          <w:szCs w:val="10"/>
                          <w14:ligatures w14:val="none"/>
                        </w:rPr>
                      </w:pPr>
                      <w:r>
                        <w:rPr>
                          <w:rFonts w:ascii="Arial" w:hAnsi="Arial" w:cs="Arial"/>
                          <w:sz w:val="40"/>
                          <w:szCs w:val="40"/>
                          <w14:ligatures w14:val="none"/>
                        </w:rPr>
                        <w:t xml:space="preserve"> </w:t>
                      </w:r>
                    </w:p>
                    <w:p w14:paraId="53E205E3"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2108AE42" w14:textId="18A0FE23" w:rsidR="00274491" w:rsidRPr="00692434" w:rsidRDefault="00692434" w:rsidP="00692434">
                      <w:pPr>
                        <w:pStyle w:val="ListParagraph"/>
                        <w:numPr>
                          <w:ilvl w:val="0"/>
                          <w:numId w:val="3"/>
                        </w:numPr>
                        <w:tabs>
                          <w:tab w:val="left" w:pos="0"/>
                        </w:tabs>
                        <w:spacing w:line="286" w:lineRule="auto"/>
                        <w:rPr>
                          <w:rFonts w:ascii="Arial" w:hAnsi="Arial" w:cs="Arial"/>
                          <w:sz w:val="40"/>
                          <w:szCs w:val="40"/>
                          <w14:ligatures w14:val="none"/>
                        </w:rPr>
                      </w:pPr>
                      <w:r w:rsidRPr="00692434">
                        <w:rPr>
                          <w:rFonts w:ascii="Arial" w:hAnsi="Arial" w:cs="Arial"/>
                          <w:sz w:val="40"/>
                          <w:szCs w:val="40"/>
                        </w:rPr>
                        <w:t>Finally, where we are involved in the approval or review of Traffic Management layouts, consider carriageway incursions and if they have been accounted for. This may be a particular issue in urban areas. Just being compliant with Chapter 8 may not be enough</w:t>
                      </w:r>
                    </w:p>
                  </w:txbxContent>
                </v:textbox>
              </v:shape>
            </w:pict>
          </mc:Fallback>
        </mc:AlternateContent>
      </w:r>
    </w:p>
    <w:p w14:paraId="6286DF2C" w14:textId="77777777" w:rsidR="00274491" w:rsidRDefault="00274491"/>
    <w:p w14:paraId="6B2C7C17" w14:textId="0B7C47DA" w:rsidR="00274491" w:rsidRDefault="00274491">
      <w:pPr>
        <w:spacing w:after="200" w:line="276" w:lineRule="auto"/>
      </w:pPr>
    </w:p>
    <w:sectPr w:rsidR="00274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55BC5"/>
    <w:multiLevelType w:val="hybridMultilevel"/>
    <w:tmpl w:val="D2B05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2831843"/>
    <w:multiLevelType w:val="hybridMultilevel"/>
    <w:tmpl w:val="E41A5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6805339"/>
    <w:multiLevelType w:val="hybridMultilevel"/>
    <w:tmpl w:val="E1900C6A"/>
    <w:lvl w:ilvl="0" w:tplc="08090001">
      <w:start w:val="1"/>
      <w:numFmt w:val="bullet"/>
      <w:lvlText w:val=""/>
      <w:lvlJc w:val="left"/>
      <w:pPr>
        <w:ind w:left="405" w:hanging="40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CC"/>
    <w:rsid w:val="00265A61"/>
    <w:rsid w:val="00274491"/>
    <w:rsid w:val="003179B4"/>
    <w:rsid w:val="004B5CD4"/>
    <w:rsid w:val="00692434"/>
    <w:rsid w:val="006A43CC"/>
    <w:rsid w:val="006B01D0"/>
    <w:rsid w:val="006D3576"/>
    <w:rsid w:val="00807225"/>
    <w:rsid w:val="00A90B09"/>
    <w:rsid w:val="00B761B7"/>
    <w:rsid w:val="00D107E5"/>
    <w:rsid w:val="00F43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 w:type="paragraph" w:customStyle="1" w:styleId="Default">
    <w:name w:val="Default"/>
    <w:rsid w:val="006D357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924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 w:type="paragraph" w:customStyle="1" w:styleId="Default">
    <w:name w:val="Default"/>
    <w:rsid w:val="006D357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92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live@rsta-uk.org" TargetMode="External"/><Relationship Id="rId12" Type="http://schemas.openxmlformats.org/officeDocument/2006/relationships/hyperlink" Target="mailto:clive@rsta-u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ve@rsta-uk.org" TargetMode="External"/><Relationship Id="rId11" Type="http://schemas.openxmlformats.org/officeDocument/2006/relationships/hyperlink" Target="mailto:clive@rsta-uk.org" TargetMode="External"/><Relationship Id="rId5" Type="http://schemas.openxmlformats.org/officeDocument/2006/relationships/webSettings" Target="webSettings.xml"/><Relationship Id="rId10" Type="http://schemas.openxmlformats.org/officeDocument/2006/relationships/hyperlink" Target="mailto:clive@rsta-uk.org" TargetMode="External"/><Relationship Id="rId4" Type="http://schemas.openxmlformats.org/officeDocument/2006/relationships/settings" Target="settings.xml"/><Relationship Id="rId9" Type="http://schemas.openxmlformats.org/officeDocument/2006/relationships/hyperlink" Target="mailto:clive@rsta-uk.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a321sw</dc:creator>
  <cp:lastModifiedBy>Kathy McCracken</cp:lastModifiedBy>
  <cp:revision>2</cp:revision>
  <dcterms:created xsi:type="dcterms:W3CDTF">2015-08-24T09:32:00Z</dcterms:created>
  <dcterms:modified xsi:type="dcterms:W3CDTF">2015-08-24T09:32:00Z</dcterms:modified>
</cp:coreProperties>
</file>